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48"/>
          <w:szCs w:val="48"/>
          <w:rtl w:val="0"/>
        </w:rPr>
        <w:t xml:space="preserve">What is the commutative property?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 commutativity of multiplication indicates that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no matter what order the factors are placed in, the product will be the same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In an array, a number of rows multiplied by a number of columns will have the same answer as a number of columns multiplied by a number of rows.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That means that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rows of a certain number of columns is equal to a certain number of columns of rows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Consider the factors 3 and 4. We know that these factors have a product of 12.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rows of 4 can be written as 3 x 4 = 12.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Likewise, 4 columns of 3 can be written as 4 x 3 = 12.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Therefore,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the commutativity of multiplication allows the same product of the same factor pair multiplied in any order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For example: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c0504d"/>
          <w:sz w:val="96"/>
          <w:szCs w:val="9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x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Number of columns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7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32"/>
                                <w:vertAlign w:val="baseline"/>
                              </w:rPr>
                              <w:t xml:space="preserve">Number of rows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7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 rows of 4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38100</wp:posOffset>
                </wp:positionV>
                <wp:extent cx="1640124" cy="1167130"/>
                <wp:effectExtent b="0" l="0" r="0" t="0"/>
                <wp:wrapNone/>
                <wp:docPr id="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25938" y="3196435"/>
                          <a:ext cx="1640124" cy="1167130"/>
                          <a:chOff x="4525938" y="3196435"/>
                          <a:chExt cx="1640124" cy="1167130"/>
                        </a:xfrm>
                      </wpg:grpSpPr>
                      <wpg:grpSp>
                        <wpg:cNvGrpSpPr/>
                        <wpg:grpSpPr>
                          <a:xfrm>
                            <a:off x="4525938" y="3196435"/>
                            <a:ext cx="1640124" cy="1167130"/>
                            <a:chOff x="0" y="0"/>
                            <a:chExt cx="1640124" cy="116713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40100" cy="116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350" y="0"/>
                              <a:ext cx="1193800" cy="291238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5" name="Shape 15"/>
                          <wps:spPr>
                            <a:xfrm>
                              <a:off x="1346200" y="0"/>
                              <a:ext cx="287574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4445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0" name="Shape 20"/>
                          <wps:spPr>
                            <a:xfrm>
                              <a:off x="1339850" y="444500"/>
                              <a:ext cx="287574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350" y="8763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5" name="Shape 25"/>
                          <wps:spPr>
                            <a:xfrm>
                              <a:off x="1352550" y="876300"/>
                              <a:ext cx="287574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38100</wp:posOffset>
                </wp:positionV>
                <wp:extent cx="1640124" cy="1167130"/>
                <wp:effectExtent b="0" l="0" r="0" t="0"/>
                <wp:wrapNone/>
                <wp:docPr id="7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124" cy="1167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 array contains 12 dots altogether.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This is the same with: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x </w:t>
      </w:r>
      <w:r w:rsidDel="00000000" w:rsidR="00000000" w:rsidRPr="00000000">
        <w:rPr>
          <w:rFonts w:ascii="Calibri" w:cs="Calibri" w:eastAsia="Calibri" w:hAnsi="Calibri"/>
          <w:b w:val="1"/>
          <w:color w:val="c0504d"/>
          <w:sz w:val="96"/>
          <w:szCs w:val="96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32"/>
                                <w:vertAlign w:val="baseline"/>
                              </w:rPr>
                              <w:t xml:space="preserve">Number of columns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7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533400</wp:posOffset>
                </wp:positionV>
                <wp:extent cx="2189480" cy="390525"/>
                <wp:effectExtent b="0" l="0" r="0" t="0"/>
                <wp:wrapSquare wrapText="bothSides" distB="0" distT="0" distL="0" distR="0"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56023" y="3589500"/>
                          <a:ext cx="21799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Number of rows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533400</wp:posOffset>
                </wp:positionV>
                <wp:extent cx="2189480" cy="390525"/>
                <wp:effectExtent b="0" l="0" r="0" t="0"/>
                <wp:wrapSquare wrapText="bothSides" distB="0" distT="0" distL="0" distR="0"/>
                <wp:docPr id="7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48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 rows of 3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-190499</wp:posOffset>
                </wp:positionV>
                <wp:extent cx="1167130" cy="1639570"/>
                <wp:effectExtent b="0" l="0" r="0" t="0"/>
                <wp:wrapNone/>
                <wp:docPr id="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26215" y="3196435"/>
                          <a:ext cx="1167130" cy="1639570"/>
                          <a:chOff x="4526215" y="3196435"/>
                          <a:chExt cx="1639570" cy="1167130"/>
                        </a:xfrm>
                      </wpg:grpSpPr>
                      <wpg:grpSp>
                        <wpg:cNvGrpSpPr/>
                        <wpg:grpSpPr>
                          <a:xfrm rot="-5400000">
                            <a:off x="4526215" y="3196435"/>
                            <a:ext cx="1639570" cy="1167130"/>
                            <a:chOff x="906682" y="0"/>
                            <a:chExt cx="1639668" cy="116713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06682" y="0"/>
                              <a:ext cx="1639650" cy="116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913032" y="0"/>
                              <a:ext cx="287116" cy="29123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46200" y="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35" name="Shape 35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38" name="Shape 38"/>
                          <wps:spPr>
                            <a:xfrm>
                              <a:off x="906682" y="444500"/>
                              <a:ext cx="287116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39850" y="4445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40" name="Shape 40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43" name="Shape 43"/>
                          <wps:spPr>
                            <a:xfrm>
                              <a:off x="913032" y="876300"/>
                              <a:ext cx="287116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52550" y="8763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-190499</wp:posOffset>
                </wp:positionV>
                <wp:extent cx="1167130" cy="1639570"/>
                <wp:effectExtent b="0" l="0" r="0" t="0"/>
                <wp:wrapNone/>
                <wp:docPr id="8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63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4680"/>
          <w:tab w:val="right" w:pos="9360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The array also contains 12 dots altogether.</w:t>
        <w:tab/>
      </w:r>
    </w:p>
    <w:p w:rsidR="00000000" w:rsidDel="00000000" w:rsidP="00000000" w:rsidRDefault="00000000" w:rsidRPr="00000000" w14:paraId="00000025">
      <w:pPr>
        <w:tabs>
          <w:tab w:val="center" w:pos="4680"/>
          <w:tab w:val="right" w:pos="9360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4680"/>
          <w:tab w:val="right" w:pos="9360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Thus,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 x 4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 x 3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are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both equal to 12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4 rows of 5.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total?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5 rows of 4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total?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are the expressions of the two previous arrays?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Describe the relationship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between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the two expressions.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twos 5 times.</w:t>
      </w:r>
    </w:p>
    <w:p w:rsidR="00000000" w:rsidDel="00000000" w:rsidP="00000000" w:rsidRDefault="00000000" w:rsidRPr="00000000" w14:paraId="00000041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_____, _____, _____, _____, _____</w:t>
      </w:r>
    </w:p>
    <w:p w:rsidR="00000000" w:rsidDel="00000000" w:rsidP="00000000" w:rsidRDefault="00000000" w:rsidRPr="00000000" w14:paraId="00000042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Fill in the groups with the correct size of each group:</w:t>
      </w:r>
    </w:p>
    <w:p w:rsidR="00000000" w:rsidDel="00000000" w:rsidP="00000000" w:rsidRDefault="00000000" w:rsidRPr="00000000" w14:paraId="00000043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676900" cy="1013460"/>
                <wp:effectExtent b="0" l="0" r="0" t="0"/>
                <wp:wrapNone/>
                <wp:docPr id="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7550" y="3273270"/>
                          <a:ext cx="5676900" cy="1013460"/>
                          <a:chOff x="2507550" y="3273270"/>
                          <a:chExt cx="5676900" cy="1013460"/>
                        </a:xfrm>
                      </wpg:grpSpPr>
                      <wpg:grpSp>
                        <wpg:cNvGrpSpPr/>
                        <wpg:grpSpPr>
                          <a:xfrm>
                            <a:off x="2507550" y="3273270"/>
                            <a:ext cx="5676900" cy="1013460"/>
                            <a:chOff x="0" y="0"/>
                            <a:chExt cx="5676900" cy="10134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676900" cy="101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0" y="0"/>
                              <a:ext cx="1089660" cy="1013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150620" y="0"/>
                              <a:ext cx="1089660" cy="1013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293620" y="0"/>
                              <a:ext cx="1089660" cy="1013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444240" y="0"/>
                              <a:ext cx="1089660" cy="1013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587240" y="0"/>
                              <a:ext cx="1089660" cy="1013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676900" cy="1013460"/>
                <wp:effectExtent b="0" l="0" r="0" t="0"/>
                <wp:wrapNone/>
                <wp:docPr id="8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 x _____ = _____</w:t>
      </w:r>
    </w:p>
    <w:p w:rsidR="00000000" w:rsidDel="00000000" w:rsidP="00000000" w:rsidRDefault="00000000" w:rsidRPr="00000000" w14:paraId="00000048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fives 2 times.</w:t>
      </w:r>
    </w:p>
    <w:p w:rsidR="00000000" w:rsidDel="00000000" w:rsidP="00000000" w:rsidRDefault="00000000" w:rsidRPr="00000000" w14:paraId="0000004A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_____, _____</w:t>
      </w:r>
    </w:p>
    <w:p w:rsidR="00000000" w:rsidDel="00000000" w:rsidP="00000000" w:rsidRDefault="00000000" w:rsidRPr="00000000" w14:paraId="0000004B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Fill in the groups with the correct size of each group:</w:t>
      </w:r>
    </w:p>
    <w:p w:rsidR="00000000" w:rsidDel="00000000" w:rsidP="00000000" w:rsidRDefault="00000000" w:rsidRPr="00000000" w14:paraId="0000004C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63500</wp:posOffset>
                </wp:positionV>
                <wp:extent cx="2232660" cy="1013460"/>
                <wp:effectExtent b="0" l="0" r="0" t="0"/>
                <wp:wrapNone/>
                <wp:docPr id="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670" y="3273270"/>
                          <a:ext cx="2232660" cy="1013460"/>
                          <a:chOff x="4229670" y="3273270"/>
                          <a:chExt cx="2232660" cy="1013460"/>
                        </a:xfrm>
                      </wpg:grpSpPr>
                      <wpg:grpSp>
                        <wpg:cNvGrpSpPr/>
                        <wpg:grpSpPr>
                          <a:xfrm>
                            <a:off x="4229670" y="3273270"/>
                            <a:ext cx="2232660" cy="1013460"/>
                            <a:chOff x="0" y="0"/>
                            <a:chExt cx="2232660" cy="10134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232650" cy="101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089660" cy="1013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43000" y="0"/>
                              <a:ext cx="1089660" cy="1013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63500</wp:posOffset>
                </wp:positionV>
                <wp:extent cx="2232660" cy="1013460"/>
                <wp:effectExtent b="0" l="0" r="0" t="0"/>
                <wp:wrapNone/>
                <wp:docPr id="7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66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 x _____ = _____</w:t>
      </w:r>
    </w:p>
    <w:p w:rsidR="00000000" w:rsidDel="00000000" w:rsidP="00000000" w:rsidRDefault="00000000" w:rsidRPr="00000000" w14:paraId="00000051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notice with the two previous equations?</w:t>
      </w:r>
    </w:p>
    <w:p w:rsidR="00000000" w:rsidDel="00000000" w:rsidP="00000000" w:rsidRDefault="00000000" w:rsidRPr="00000000" w14:paraId="00000053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happened to the equal groups representation?</w:t>
      </w:r>
    </w:p>
    <w:p w:rsidR="00000000" w:rsidDel="00000000" w:rsidP="00000000" w:rsidRDefault="00000000" w:rsidRPr="00000000" w14:paraId="00000056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threes 6 times.</w:t>
      </w:r>
    </w:p>
    <w:p w:rsidR="00000000" w:rsidDel="00000000" w:rsidP="00000000" w:rsidRDefault="00000000" w:rsidRPr="00000000" w14:paraId="0000005A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_____, _____, _____, _____, _____, _____</w:t>
      </w:r>
    </w:p>
    <w:p w:rsidR="00000000" w:rsidDel="00000000" w:rsidP="00000000" w:rsidRDefault="00000000" w:rsidRPr="00000000" w14:paraId="0000005B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the expression:</w:t>
      </w:r>
    </w:p>
    <w:p w:rsidR="00000000" w:rsidDel="00000000" w:rsidP="00000000" w:rsidRDefault="00000000" w:rsidRPr="00000000" w14:paraId="0000005C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 x _____ = _____</w:t>
      </w:r>
    </w:p>
    <w:p w:rsidR="00000000" w:rsidDel="00000000" w:rsidP="00000000" w:rsidRDefault="00000000" w:rsidRPr="00000000" w14:paraId="00000061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sixes 3 times.</w:t>
      </w:r>
    </w:p>
    <w:p w:rsidR="00000000" w:rsidDel="00000000" w:rsidP="00000000" w:rsidRDefault="00000000" w:rsidRPr="00000000" w14:paraId="00000063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_____, _____, _____</w:t>
      </w:r>
    </w:p>
    <w:p w:rsidR="00000000" w:rsidDel="00000000" w:rsidP="00000000" w:rsidRDefault="00000000" w:rsidRPr="00000000" w14:paraId="00000064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the expression:</w:t>
      </w:r>
    </w:p>
    <w:p w:rsidR="00000000" w:rsidDel="00000000" w:rsidP="00000000" w:rsidRDefault="00000000" w:rsidRPr="00000000" w14:paraId="00000065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 x _____ = _____</w:t>
      </w:r>
    </w:p>
    <w:p w:rsidR="00000000" w:rsidDel="00000000" w:rsidP="00000000" w:rsidRDefault="00000000" w:rsidRPr="00000000" w14:paraId="0000006A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notice about the two arrays?</w:t>
      </w:r>
    </w:p>
    <w:p w:rsidR="00000000" w:rsidDel="00000000" w:rsidP="00000000" w:rsidRDefault="00000000" w:rsidRPr="00000000" w14:paraId="0000006C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8503"/>
        </w:tabs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</w:p>
    <w:p w:rsidR="00000000" w:rsidDel="00000000" w:rsidP="00000000" w:rsidRDefault="00000000" w:rsidRPr="00000000" w14:paraId="0000006F">
      <w:pPr>
        <w:tabs>
          <w:tab w:val="left" w:pos="8503"/>
        </w:tabs>
        <w:jc w:val="both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Does interchanging the order of two factors change the product?</w:t>
      </w:r>
    </w:p>
    <w:p w:rsidR="00000000" w:rsidDel="00000000" w:rsidP="00000000" w:rsidRDefault="00000000" w:rsidRPr="00000000" w14:paraId="00000070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 is an ice tray that can freeze 2 rows of 8 ice cubes. How many ice cubes can it produce?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36"/>
          <w:szCs w:val="36"/>
        </w:rPr>
        <w:sectPr>
          <w:headerReference r:id="rId15" w:type="default"/>
          <w:headerReference r:id="rId16" w:type="first"/>
          <w:headerReference r:id="rId17" w:type="even"/>
          <w:footerReference r:id="rId18" w:type="default"/>
          <w:footerReference r:id="rId19" w:type="first"/>
          <w:footerReference r:id="rId20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rows of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ice cubes.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36"/>
          <w:szCs w:val="36"/>
        </w:rPr>
        <w:sectPr>
          <w:type w:val="continuous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rows of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ice cubes.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There are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ice cubes.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Hazel wants to group 6 coins in 3 purses. How many coins does she have altogether?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36"/>
          <w:szCs w:val="36"/>
        </w:rPr>
        <w:sectPr>
          <w:type w:val="continuous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groups of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coins.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36"/>
          <w:szCs w:val="36"/>
        </w:rPr>
        <w:sectPr>
          <w:type w:val="continuous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groups of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coins.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There are </w:t>
      </w:r>
      <w:r w:rsidDel="00000000" w:rsidR="00000000" w:rsidRPr="00000000">
        <w:rPr>
          <w:rFonts w:ascii="Calibri" w:cs="Calibri" w:eastAsia="Calibri" w:hAnsi="Calibri"/>
          <w:sz w:val="36"/>
          <w:szCs w:val="36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coins.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Time to Think</w:t>
      </w:r>
    </w:p>
    <w:p w:rsidR="00000000" w:rsidDel="00000000" w:rsidP="00000000" w:rsidRDefault="00000000" w:rsidRPr="00000000" w14:paraId="0000008A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Using what we learned about the commutativity of multiplication, answer these word problems:</w:t>
      </w:r>
    </w:p>
    <w:p w:rsidR="00000000" w:rsidDel="00000000" w:rsidP="00000000" w:rsidRDefault="00000000" w:rsidRPr="00000000" w14:paraId="0000008B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Jerry keeps 5 pieces of cheese in a bag. He has 4 bags. How many pieces of cheese does he have? Draw the two possible equal groups.</w:t>
      </w:r>
    </w:p>
    <w:p w:rsidR="00000000" w:rsidDel="00000000" w:rsidP="00000000" w:rsidRDefault="00000000" w:rsidRPr="00000000" w14:paraId="0000008D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Calibri" w:cs="Calibri" w:eastAsia="Calibri" w:hAnsi="Calibri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Nico placed 7 cups into two rows. How many cups did he place all in all? Draw the two possible array models.</w:t>
      </w:r>
    </w:p>
    <w:p w:rsidR="00000000" w:rsidDel="00000000" w:rsidP="00000000" w:rsidRDefault="00000000" w:rsidRPr="00000000" w14:paraId="00000096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8503"/>
        </w:tabs>
        <w:jc w:val="both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99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The Commutativity of Multiplication </w:t>
    </w:r>
    <w:r w:rsidDel="00000000" w:rsidR="00000000" w:rsidRPr="00000000">
      <w:rPr>
        <w:rtl w:val="0"/>
      </w:rPr>
      <w:t xml:space="preserve">Guided Notes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D33102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E249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7E1C6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487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 w:val="1"/>
    <w:rsid w:val="00FF487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487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B1PktW0z771bOzC0LOvDFYxxQ==">AMUW2mVa39y0X/YAPSvrWQpiEBMnZRhcBpqlwVhqUeagnO7q1J8Oq+IAClKZ/gvZLtDNe8Yux3PuYTEAsjuj4bAXtQs4IlJxg/0jocfEYlKvn+nUCMOealkzeNVy4i1wV23ya06Z6YhX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2020-07-22T14:50:00Z</dcterms:created>
  <dc:creator>Chelsea</dc:creator>
</cp:coreProperties>
</file>